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9D4" w:rsidRDefault="008549D4" w:rsidP="00A256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 15-16</w:t>
      </w:r>
      <w:bookmarkStart w:id="0" w:name="_GoBack"/>
      <w:bookmarkEnd w:id="0"/>
    </w:p>
    <w:p w:rsidR="00A2569F" w:rsidRPr="00A2569F" w:rsidRDefault="00A2569F" w:rsidP="00A256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69F">
        <w:rPr>
          <w:rFonts w:ascii="Times New Roman" w:hAnsi="Times New Roman" w:cs="Times New Roman"/>
          <w:b/>
          <w:sz w:val="28"/>
          <w:szCs w:val="28"/>
        </w:rPr>
        <w:t>Территориальные изменения после Первой мировой войны.</w:t>
      </w:r>
    </w:p>
    <w:p w:rsidR="00A2569F" w:rsidRPr="00A2569F" w:rsidRDefault="00A2569F" w:rsidP="00A2569F">
      <w:pPr>
        <w:rPr>
          <w:rFonts w:ascii="Times New Roman" w:hAnsi="Times New Roman" w:cs="Times New Roman"/>
          <w:sz w:val="28"/>
          <w:szCs w:val="28"/>
        </w:rPr>
      </w:pPr>
      <w:r w:rsidRPr="00A2569F">
        <w:rPr>
          <w:rFonts w:ascii="Times New Roman" w:hAnsi="Times New Roman" w:cs="Times New Roman"/>
          <w:sz w:val="28"/>
          <w:szCs w:val="28"/>
        </w:rPr>
        <w:t xml:space="preserve">Итоги Первой мировой войны были подведены на Версальской конференции в 1919 г. В ходе ее работы была заключена серия мирных договоров между победителями и побежденными. Франция возвращала Эльзас и Лотарингию, оккупировала Рейнский регион Германии. Угольные копи Саара переходили к Франции на 15 лет. Небольшие территориальные приращения получили Бельгия и Дания, значительные — Польша. Данциг (Гданьск) стал вольным городом. Германия должна была выплачивать репарации. В Германии запрещалась всеобщая воинская повинность, стране нельзя было иметь подводные лодки, военную и морскую авиацию, численность ее </w:t>
      </w:r>
      <w:proofErr w:type="gramStart"/>
      <w:r w:rsidRPr="00A2569F">
        <w:rPr>
          <w:rFonts w:ascii="Times New Roman" w:hAnsi="Times New Roman" w:cs="Times New Roman"/>
          <w:sz w:val="28"/>
          <w:szCs w:val="28"/>
        </w:rPr>
        <w:t>добро-вольной</w:t>
      </w:r>
      <w:proofErr w:type="gramEnd"/>
      <w:r w:rsidRPr="00A2569F">
        <w:rPr>
          <w:rFonts w:ascii="Times New Roman" w:hAnsi="Times New Roman" w:cs="Times New Roman"/>
          <w:sz w:val="28"/>
          <w:szCs w:val="28"/>
        </w:rPr>
        <w:t xml:space="preserve"> армии не должна была превышать 100 тыс. человек.</w:t>
      </w:r>
    </w:p>
    <w:p w:rsidR="00A2569F" w:rsidRPr="00A2569F" w:rsidRDefault="00A2569F" w:rsidP="00A2569F">
      <w:pPr>
        <w:rPr>
          <w:rFonts w:ascii="Times New Roman" w:hAnsi="Times New Roman" w:cs="Times New Roman"/>
          <w:sz w:val="28"/>
          <w:szCs w:val="28"/>
        </w:rPr>
      </w:pPr>
      <w:r w:rsidRPr="00A2569F">
        <w:rPr>
          <w:rFonts w:ascii="Times New Roman" w:hAnsi="Times New Roman" w:cs="Times New Roman"/>
          <w:sz w:val="28"/>
          <w:szCs w:val="28"/>
        </w:rPr>
        <w:t xml:space="preserve">Договор с Австрией зафиксировал распад Австро-Венгрии и запрещал объединение Австрии с Германией. Часть территории бывшей монархии Габсбургов отходила к Италии, Польше, Румынии. Болгария лишалась некоторых земель в пользу Греции, Румынии и Югославии. Османская империя теряла Палестину, </w:t>
      </w:r>
      <w:proofErr w:type="spellStart"/>
      <w:r w:rsidRPr="00A2569F">
        <w:rPr>
          <w:rFonts w:ascii="Times New Roman" w:hAnsi="Times New Roman" w:cs="Times New Roman"/>
          <w:sz w:val="28"/>
          <w:szCs w:val="28"/>
        </w:rPr>
        <w:t>Трансиорданию</w:t>
      </w:r>
      <w:proofErr w:type="spellEnd"/>
      <w:r w:rsidRPr="00A2569F">
        <w:rPr>
          <w:rFonts w:ascii="Times New Roman" w:hAnsi="Times New Roman" w:cs="Times New Roman"/>
          <w:sz w:val="28"/>
          <w:szCs w:val="28"/>
        </w:rPr>
        <w:t xml:space="preserve">, Ирак, Сирию, Ливан, Армению, почти все владения в Европе. Однако после революции в Турции в 1918 — 1923 гг. и поражения Армении и Греции в войнах с Турцией </w:t>
      </w:r>
      <w:proofErr w:type="gramStart"/>
      <w:r w:rsidRPr="00A2569F">
        <w:rPr>
          <w:rFonts w:ascii="Times New Roman" w:hAnsi="Times New Roman" w:cs="Times New Roman"/>
          <w:sz w:val="28"/>
          <w:szCs w:val="28"/>
        </w:rPr>
        <w:t>последняя</w:t>
      </w:r>
      <w:proofErr w:type="gramEnd"/>
      <w:r w:rsidRPr="00A2569F">
        <w:rPr>
          <w:rFonts w:ascii="Times New Roman" w:hAnsi="Times New Roman" w:cs="Times New Roman"/>
          <w:sz w:val="28"/>
          <w:szCs w:val="28"/>
        </w:rPr>
        <w:t xml:space="preserve"> увеличила свою территорию.</w:t>
      </w:r>
    </w:p>
    <w:p w:rsidR="00A2569F" w:rsidRPr="00A2569F" w:rsidRDefault="00A2569F" w:rsidP="00A2569F">
      <w:pPr>
        <w:rPr>
          <w:rFonts w:ascii="Times New Roman" w:hAnsi="Times New Roman" w:cs="Times New Roman"/>
          <w:sz w:val="28"/>
          <w:szCs w:val="28"/>
        </w:rPr>
      </w:pPr>
      <w:r w:rsidRPr="00A2569F">
        <w:rPr>
          <w:rFonts w:ascii="Times New Roman" w:hAnsi="Times New Roman" w:cs="Times New Roman"/>
          <w:sz w:val="28"/>
          <w:szCs w:val="28"/>
        </w:rPr>
        <w:t>В Европе появились новые государства: Австрия, Венгрия, Чехословакия, Югославия, Польша, Эстония, Латвия, Литва, Финляндия.</w:t>
      </w:r>
    </w:p>
    <w:p w:rsidR="00A2569F" w:rsidRPr="00A2569F" w:rsidRDefault="00A2569F" w:rsidP="00A2569F">
      <w:pPr>
        <w:rPr>
          <w:rFonts w:ascii="Times New Roman" w:hAnsi="Times New Roman" w:cs="Times New Roman"/>
          <w:sz w:val="28"/>
          <w:szCs w:val="28"/>
        </w:rPr>
      </w:pPr>
      <w:r w:rsidRPr="00A2569F">
        <w:rPr>
          <w:rFonts w:ascii="Times New Roman" w:hAnsi="Times New Roman" w:cs="Times New Roman"/>
          <w:sz w:val="28"/>
          <w:szCs w:val="28"/>
        </w:rPr>
        <w:t>Германские колонии в Африке поделили между собой Великобритания и Франция. К ним отошли и владения Турции на Ближнем Востоке. Япония прихватила принадлежавшие Германии острова в Тихом океане и владения Германии в Китае. Немецкую часть Новой Гвинеи получила Австралия. Была признана независимость Ирака, но он фактически попал под власть Великобритании.</w:t>
      </w:r>
    </w:p>
    <w:p w:rsidR="00A2569F" w:rsidRPr="00A2569F" w:rsidRDefault="00A2569F" w:rsidP="00A2569F">
      <w:pPr>
        <w:rPr>
          <w:rFonts w:ascii="Times New Roman" w:hAnsi="Times New Roman" w:cs="Times New Roman"/>
          <w:sz w:val="28"/>
          <w:szCs w:val="28"/>
        </w:rPr>
      </w:pPr>
      <w:r w:rsidRPr="00A2569F">
        <w:rPr>
          <w:rFonts w:ascii="Times New Roman" w:hAnsi="Times New Roman" w:cs="Times New Roman"/>
          <w:sz w:val="28"/>
          <w:szCs w:val="28"/>
        </w:rPr>
        <w:t>Революция в Германии.</w:t>
      </w:r>
    </w:p>
    <w:p w:rsidR="00A2569F" w:rsidRPr="00A2569F" w:rsidRDefault="00A2569F" w:rsidP="00A2569F">
      <w:pPr>
        <w:rPr>
          <w:rFonts w:ascii="Times New Roman" w:hAnsi="Times New Roman" w:cs="Times New Roman"/>
          <w:sz w:val="28"/>
          <w:szCs w:val="28"/>
        </w:rPr>
      </w:pPr>
      <w:r w:rsidRPr="00A2569F">
        <w:rPr>
          <w:rFonts w:ascii="Times New Roman" w:hAnsi="Times New Roman" w:cs="Times New Roman"/>
          <w:sz w:val="28"/>
          <w:szCs w:val="28"/>
        </w:rPr>
        <w:t xml:space="preserve">Обострившаяся в годы войны </w:t>
      </w:r>
      <w:proofErr w:type="spellStart"/>
      <w:r w:rsidRPr="00A2569F">
        <w:rPr>
          <w:rFonts w:ascii="Times New Roman" w:hAnsi="Times New Roman" w:cs="Times New Roman"/>
          <w:sz w:val="28"/>
          <w:szCs w:val="28"/>
        </w:rPr>
        <w:t>обста¬новка</w:t>
      </w:r>
      <w:proofErr w:type="spellEnd"/>
      <w:r w:rsidRPr="00A2569F">
        <w:rPr>
          <w:rFonts w:ascii="Times New Roman" w:hAnsi="Times New Roman" w:cs="Times New Roman"/>
          <w:sz w:val="28"/>
          <w:szCs w:val="28"/>
        </w:rPr>
        <w:t xml:space="preserve"> в Германии в ноябре 1918 г. переросла в революцию. Она началась с кровавого подавления выступления моряков в Киле, где образовались первые Советы — солдатский и рабочий. Советы стали возникать и в других городах. 9 ноября монархия была </w:t>
      </w:r>
      <w:proofErr w:type="spellStart"/>
      <w:r w:rsidRPr="00A2569F">
        <w:rPr>
          <w:rFonts w:ascii="Times New Roman" w:hAnsi="Times New Roman" w:cs="Times New Roman"/>
          <w:sz w:val="28"/>
          <w:szCs w:val="28"/>
        </w:rPr>
        <w:t>свер¬гнута</w:t>
      </w:r>
      <w:proofErr w:type="spellEnd"/>
      <w:r w:rsidRPr="00A2569F">
        <w:rPr>
          <w:rFonts w:ascii="Times New Roman" w:hAnsi="Times New Roman" w:cs="Times New Roman"/>
          <w:sz w:val="28"/>
          <w:szCs w:val="28"/>
        </w:rPr>
        <w:t>: было объявлено об отречении императора Вильгельма II и выборах в Национальное собрание. Власть оказалась в руках</w:t>
      </w:r>
      <w:proofErr w:type="gramStart"/>
      <w:r w:rsidRPr="00A2569F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A2569F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A2569F">
        <w:rPr>
          <w:rFonts w:ascii="Times New Roman" w:hAnsi="Times New Roman" w:cs="Times New Roman"/>
          <w:sz w:val="28"/>
          <w:szCs w:val="28"/>
        </w:rPr>
        <w:t>вета</w:t>
      </w:r>
      <w:proofErr w:type="spellEnd"/>
      <w:r w:rsidRPr="00A2569F">
        <w:rPr>
          <w:rFonts w:ascii="Times New Roman" w:hAnsi="Times New Roman" w:cs="Times New Roman"/>
          <w:sz w:val="28"/>
          <w:szCs w:val="28"/>
        </w:rPr>
        <w:t xml:space="preserve"> </w:t>
      </w:r>
      <w:r w:rsidRPr="00A2569F">
        <w:rPr>
          <w:rFonts w:ascii="Times New Roman" w:hAnsi="Times New Roman" w:cs="Times New Roman"/>
          <w:sz w:val="28"/>
          <w:szCs w:val="28"/>
        </w:rPr>
        <w:lastRenderedPageBreak/>
        <w:t xml:space="preserve">народных уполномоченных во главе с социал-демократом Фридрихом </w:t>
      </w:r>
      <w:proofErr w:type="spellStart"/>
      <w:r w:rsidRPr="00A2569F">
        <w:rPr>
          <w:rFonts w:ascii="Times New Roman" w:hAnsi="Times New Roman" w:cs="Times New Roman"/>
          <w:sz w:val="28"/>
          <w:szCs w:val="28"/>
        </w:rPr>
        <w:t>Эбертом</w:t>
      </w:r>
      <w:proofErr w:type="spellEnd"/>
      <w:r w:rsidRPr="00A2569F">
        <w:rPr>
          <w:rFonts w:ascii="Times New Roman" w:hAnsi="Times New Roman" w:cs="Times New Roman"/>
          <w:sz w:val="28"/>
          <w:szCs w:val="28"/>
        </w:rPr>
        <w:t xml:space="preserve">. Был установлен 8-часовой рабочий день, расширены права профсоюзов. Однако левые социал-демократы во главе с Карлом Либкнехтом и Розой Люксембург, создавшие в декабре 1918 г. Коммунистическую партию, выступали за углубление революции. В январе 1919 г. вспыхнула вооруженная борьба между правительством и рабочими. Войска подавили выступление рабочих, Либкнехт и Люксембург были убиты. 13 </w:t>
      </w:r>
      <w:proofErr w:type="spellStart"/>
      <w:r w:rsidRPr="00A2569F">
        <w:rPr>
          <w:rFonts w:ascii="Times New Roman" w:hAnsi="Times New Roman" w:cs="Times New Roman"/>
          <w:sz w:val="28"/>
          <w:szCs w:val="28"/>
        </w:rPr>
        <w:t>апре¬ля</w:t>
      </w:r>
      <w:proofErr w:type="spellEnd"/>
      <w:r w:rsidRPr="00A2569F">
        <w:rPr>
          <w:rFonts w:ascii="Times New Roman" w:hAnsi="Times New Roman" w:cs="Times New Roman"/>
          <w:sz w:val="28"/>
          <w:szCs w:val="28"/>
        </w:rPr>
        <w:t xml:space="preserve"> 1919 г. в Мюнхене была провозглашена советская республика, но просуществовала она только две недели.</w:t>
      </w:r>
    </w:p>
    <w:p w:rsidR="00A2569F" w:rsidRPr="00A2569F" w:rsidRDefault="00A2569F" w:rsidP="00A2569F">
      <w:pPr>
        <w:rPr>
          <w:rFonts w:ascii="Times New Roman" w:hAnsi="Times New Roman" w:cs="Times New Roman"/>
          <w:sz w:val="28"/>
          <w:szCs w:val="28"/>
        </w:rPr>
      </w:pPr>
      <w:r w:rsidRPr="00A2569F">
        <w:rPr>
          <w:rFonts w:ascii="Times New Roman" w:hAnsi="Times New Roman" w:cs="Times New Roman"/>
          <w:sz w:val="28"/>
          <w:szCs w:val="28"/>
        </w:rPr>
        <w:t>Правительство учло ряд требований рабочих в Конституции, принятой летом 1919 г. Национальным учредительным собранием в Веймаре. Веймарская конституция устанавливала всеобщее избирательное право, большие полномочия получал президент. Последним революционным событием в Германии стало восстание в октябре 1923 г. в Гамбурге под руководством коммуниста Эрнста Тельмана. Оно также было подавлено.</w:t>
      </w:r>
    </w:p>
    <w:p w:rsidR="00A2569F" w:rsidRPr="00A2569F" w:rsidRDefault="00A2569F" w:rsidP="00A2569F">
      <w:pPr>
        <w:rPr>
          <w:rFonts w:ascii="Times New Roman" w:hAnsi="Times New Roman" w:cs="Times New Roman"/>
          <w:sz w:val="28"/>
          <w:szCs w:val="28"/>
        </w:rPr>
      </w:pPr>
      <w:r w:rsidRPr="00A2569F">
        <w:rPr>
          <w:rFonts w:ascii="Times New Roman" w:hAnsi="Times New Roman" w:cs="Times New Roman"/>
          <w:sz w:val="28"/>
          <w:szCs w:val="28"/>
        </w:rPr>
        <w:t>Революция в Венгрии.</w:t>
      </w:r>
    </w:p>
    <w:p w:rsidR="00A2569F" w:rsidRPr="00A2569F" w:rsidRDefault="00A2569F" w:rsidP="00A2569F">
      <w:pPr>
        <w:rPr>
          <w:rFonts w:ascii="Times New Roman" w:hAnsi="Times New Roman" w:cs="Times New Roman"/>
          <w:sz w:val="28"/>
          <w:szCs w:val="28"/>
        </w:rPr>
      </w:pPr>
      <w:r w:rsidRPr="00A2569F">
        <w:rPr>
          <w:rFonts w:ascii="Times New Roman" w:hAnsi="Times New Roman" w:cs="Times New Roman"/>
          <w:sz w:val="28"/>
          <w:szCs w:val="28"/>
        </w:rPr>
        <w:t>24 ноября 1918 г. в Венгрии образовалась Коммунистическая партия. Многие ее лидеры являлись участниками революции в России. Во главе партии стоял Бела Кун. 21 марта 1919 г. будапештский Совет рабочих депутатов провозгласил Венгрию советской республикой. Сформировался Совет народных комиссаров. На местах всю власть сосредоточили в своих руках Советы рабочих, солдатских и крестьянских депутатов. Были национализированы банки, промышленные предприятия, транспорт, земли помещиков.</w:t>
      </w:r>
    </w:p>
    <w:p w:rsidR="00A2569F" w:rsidRPr="00A2569F" w:rsidRDefault="00A2569F" w:rsidP="00A2569F">
      <w:pPr>
        <w:rPr>
          <w:rFonts w:ascii="Times New Roman" w:hAnsi="Times New Roman" w:cs="Times New Roman"/>
          <w:sz w:val="28"/>
          <w:szCs w:val="28"/>
        </w:rPr>
      </w:pPr>
      <w:r w:rsidRPr="00A2569F">
        <w:rPr>
          <w:rFonts w:ascii="Times New Roman" w:hAnsi="Times New Roman" w:cs="Times New Roman"/>
          <w:sz w:val="28"/>
          <w:szCs w:val="28"/>
        </w:rPr>
        <w:t xml:space="preserve">Антанта направила на борьбу с Венгрией войска Румынии и Чехословакии. 1 августа 1919 г. советская власть была ликвидирована. В результате выборов к власти пришел адмирал </w:t>
      </w:r>
      <w:proofErr w:type="spellStart"/>
      <w:r w:rsidRPr="00A2569F">
        <w:rPr>
          <w:rFonts w:ascii="Times New Roman" w:hAnsi="Times New Roman" w:cs="Times New Roman"/>
          <w:sz w:val="28"/>
          <w:szCs w:val="28"/>
        </w:rPr>
        <w:t>Миклош</w:t>
      </w:r>
      <w:proofErr w:type="spellEnd"/>
      <w:r w:rsidRPr="00A2569F">
        <w:rPr>
          <w:rFonts w:ascii="Times New Roman" w:hAnsi="Times New Roman" w:cs="Times New Roman"/>
          <w:sz w:val="28"/>
          <w:szCs w:val="28"/>
        </w:rPr>
        <w:t xml:space="preserve"> Хорти, который стал регентом страны, так как в Венгрии формально сохранялась монархия.</w:t>
      </w:r>
    </w:p>
    <w:p w:rsidR="00A2569F" w:rsidRPr="00A2569F" w:rsidRDefault="00A2569F" w:rsidP="00A2569F">
      <w:pPr>
        <w:rPr>
          <w:rFonts w:ascii="Times New Roman" w:hAnsi="Times New Roman" w:cs="Times New Roman"/>
          <w:sz w:val="28"/>
          <w:szCs w:val="28"/>
        </w:rPr>
      </w:pPr>
      <w:r w:rsidRPr="00A2569F">
        <w:rPr>
          <w:rFonts w:ascii="Times New Roman" w:hAnsi="Times New Roman" w:cs="Times New Roman"/>
          <w:sz w:val="28"/>
          <w:szCs w:val="28"/>
        </w:rPr>
        <w:t>Революционное движение в Италии.</w:t>
      </w:r>
    </w:p>
    <w:p w:rsidR="00A2569F" w:rsidRPr="00A2569F" w:rsidRDefault="00A2569F" w:rsidP="00A2569F">
      <w:pPr>
        <w:rPr>
          <w:rFonts w:ascii="Times New Roman" w:hAnsi="Times New Roman" w:cs="Times New Roman"/>
          <w:sz w:val="28"/>
          <w:szCs w:val="28"/>
        </w:rPr>
      </w:pPr>
      <w:r w:rsidRPr="00A2569F">
        <w:rPr>
          <w:rFonts w:ascii="Times New Roman" w:hAnsi="Times New Roman" w:cs="Times New Roman"/>
          <w:sz w:val="28"/>
          <w:szCs w:val="28"/>
        </w:rPr>
        <w:t>В 1920 г. итальянские рабочие захватили многие фабрики и заводы и почти месяц управляли ими. Крестьяне занимали помещичьи земли. Правительство не осмелилось применить оружие. Власти обещали провести закон о введении рабочего контроля на предприятиях и повысить зарплату. Рабочие оставили заводы, однако закон не вступил в силу.</w:t>
      </w:r>
    </w:p>
    <w:p w:rsidR="00A2569F" w:rsidRPr="00A2569F" w:rsidRDefault="00A2569F" w:rsidP="00A2569F">
      <w:pPr>
        <w:rPr>
          <w:rFonts w:ascii="Times New Roman" w:hAnsi="Times New Roman" w:cs="Times New Roman"/>
          <w:sz w:val="28"/>
          <w:szCs w:val="28"/>
        </w:rPr>
      </w:pPr>
      <w:r w:rsidRPr="00A2569F">
        <w:rPr>
          <w:rFonts w:ascii="Times New Roman" w:hAnsi="Times New Roman" w:cs="Times New Roman"/>
          <w:sz w:val="28"/>
          <w:szCs w:val="28"/>
        </w:rPr>
        <w:t>Коммунистическое движение.</w:t>
      </w:r>
    </w:p>
    <w:p w:rsidR="00A2569F" w:rsidRPr="00A2569F" w:rsidRDefault="00A2569F" w:rsidP="00A2569F">
      <w:pPr>
        <w:rPr>
          <w:rFonts w:ascii="Times New Roman" w:hAnsi="Times New Roman" w:cs="Times New Roman"/>
          <w:sz w:val="28"/>
          <w:szCs w:val="28"/>
        </w:rPr>
      </w:pPr>
      <w:r w:rsidRPr="00A2569F">
        <w:rPr>
          <w:rFonts w:ascii="Times New Roman" w:hAnsi="Times New Roman" w:cs="Times New Roman"/>
          <w:sz w:val="28"/>
          <w:szCs w:val="28"/>
        </w:rPr>
        <w:lastRenderedPageBreak/>
        <w:t>Усиление рабочего движения, успехи, достигнутые рабочими во многих странах, события в России привели к укреплению позиций социал-демократов. Внутри социал-демократического течения не было единства. Многие считали, что рабочие уже добились значительных изменений и теперь необходимо закрепить эти успехи и добиваться дальнейшего прогресса путем постепенных реформ. Другие призывали к активным действиям, взятию власти по примеру большевиков. Сторонники такого курса создавали национальные компартии. В марте 1919 г. делегаты от компартий и близких к ним организаций собрались в Москве на Учредительный конгресс, объявивший о создании Коммунистичес</w:t>
      </w:r>
      <w:r>
        <w:rPr>
          <w:rFonts w:ascii="Times New Roman" w:hAnsi="Times New Roman" w:cs="Times New Roman"/>
          <w:sz w:val="28"/>
          <w:szCs w:val="28"/>
        </w:rPr>
        <w:t>кого III интернацио</w:t>
      </w:r>
      <w:r w:rsidRPr="00A2569F">
        <w:rPr>
          <w:rFonts w:ascii="Times New Roman" w:hAnsi="Times New Roman" w:cs="Times New Roman"/>
          <w:sz w:val="28"/>
          <w:szCs w:val="28"/>
        </w:rPr>
        <w:t>нала (Коминтерна). Его главными задачами объявлялись борьба за мировую революцию и создание всемирной советской республики. Коминтерн ста</w:t>
      </w:r>
      <w:r>
        <w:rPr>
          <w:rFonts w:ascii="Times New Roman" w:hAnsi="Times New Roman" w:cs="Times New Roman"/>
          <w:sz w:val="28"/>
          <w:szCs w:val="28"/>
        </w:rPr>
        <w:t>новился всемирным штабом револю</w:t>
      </w:r>
      <w:r w:rsidRPr="00A2569F">
        <w:rPr>
          <w:rFonts w:ascii="Times New Roman" w:hAnsi="Times New Roman" w:cs="Times New Roman"/>
          <w:sz w:val="28"/>
          <w:szCs w:val="28"/>
        </w:rPr>
        <w:t>ции, а национальные компарт</w:t>
      </w:r>
      <w:r>
        <w:rPr>
          <w:rFonts w:ascii="Times New Roman" w:hAnsi="Times New Roman" w:cs="Times New Roman"/>
          <w:sz w:val="28"/>
          <w:szCs w:val="28"/>
        </w:rPr>
        <w:t>ии считались его секциями. Руко</w:t>
      </w:r>
      <w:r w:rsidRPr="00A2569F">
        <w:rPr>
          <w:rFonts w:ascii="Times New Roman" w:hAnsi="Times New Roman" w:cs="Times New Roman"/>
          <w:sz w:val="28"/>
          <w:szCs w:val="28"/>
        </w:rPr>
        <w:t>водящий орган Коминтерна — Исполком — находился в Москве. Коминтерн вел большую ра</w:t>
      </w:r>
      <w:r>
        <w:rPr>
          <w:rFonts w:ascii="Times New Roman" w:hAnsi="Times New Roman" w:cs="Times New Roman"/>
          <w:sz w:val="28"/>
          <w:szCs w:val="28"/>
        </w:rPr>
        <w:t>боту по пропаганде коммунистиче</w:t>
      </w:r>
      <w:r w:rsidRPr="00A2569F">
        <w:rPr>
          <w:rFonts w:ascii="Times New Roman" w:hAnsi="Times New Roman" w:cs="Times New Roman"/>
          <w:sz w:val="28"/>
          <w:szCs w:val="28"/>
        </w:rPr>
        <w:t>ских идей, созданию коммунистических организаций, готовил выступления против правительств в разных странах.</w:t>
      </w:r>
    </w:p>
    <w:p w:rsidR="00A11464" w:rsidRPr="00A2569F" w:rsidRDefault="00A2569F" w:rsidP="00A2569F">
      <w:pPr>
        <w:rPr>
          <w:rFonts w:ascii="Times New Roman" w:hAnsi="Times New Roman" w:cs="Times New Roman"/>
          <w:sz w:val="28"/>
          <w:szCs w:val="28"/>
        </w:rPr>
      </w:pPr>
      <w:r w:rsidRPr="00A2569F">
        <w:rPr>
          <w:rFonts w:ascii="Times New Roman" w:hAnsi="Times New Roman" w:cs="Times New Roman"/>
          <w:sz w:val="28"/>
          <w:szCs w:val="28"/>
        </w:rPr>
        <w:t>Сторонники умеренных взглядов в социал-демократическом движении объединились в 1923 г. в Социалистический рабочий интернационал.</w:t>
      </w:r>
    </w:p>
    <w:p w:rsidR="00A2569F" w:rsidRPr="00A2569F" w:rsidRDefault="00A2569F">
      <w:pPr>
        <w:rPr>
          <w:rFonts w:ascii="Times New Roman" w:hAnsi="Times New Roman" w:cs="Times New Roman"/>
          <w:sz w:val="28"/>
          <w:szCs w:val="28"/>
        </w:rPr>
      </w:pPr>
    </w:p>
    <w:sectPr w:rsidR="00A2569F" w:rsidRPr="00A25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D24"/>
    <w:rsid w:val="007F3D24"/>
    <w:rsid w:val="008549D4"/>
    <w:rsid w:val="00A11464"/>
    <w:rsid w:val="00A2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819</Words>
  <Characters>4674</Characters>
  <Application>Microsoft Office Word</Application>
  <DocSecurity>0</DocSecurity>
  <Lines>38</Lines>
  <Paragraphs>10</Paragraphs>
  <ScaleCrop>false</ScaleCrop>
  <Company>*</Company>
  <LinksUpToDate>false</LinksUpToDate>
  <CharactersWithSpaces>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2024-09-26T12:02:00Z</dcterms:created>
  <dcterms:modified xsi:type="dcterms:W3CDTF">2024-09-26T12:04:00Z</dcterms:modified>
</cp:coreProperties>
</file>